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C0A" w:rsidRDefault="004C4C0A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1.discussão projeto de lei 31.2022-adriano-11.04.2022</w:t>
      </w:r>
    </w:p>
    <w:p w:rsidR="00C92C51" w:rsidRDefault="004C4C0A" w:rsidP="004C4C0A">
      <w:pPr>
        <w:jc w:val="both"/>
      </w:pPr>
      <w:r w:rsidRPr="0096489A">
        <w:rPr>
          <w:rFonts w:ascii="Arial Unicode MS" w:eastAsia="Arial Unicode MS" w:hAnsi="Arial Unicode MS" w:cs="Arial Unicode MS"/>
          <w:sz w:val="24"/>
          <w:szCs w:val="24"/>
        </w:rPr>
        <w:t>Vereador Adriano Laurindo da Silva, só para deixar ressaltado aqui que esse referido projeto fala sobre a reclassificação do técnico de radiologia e o auxiliar de saúde bucal, peço aos nobres colegas para eu avaliem bem pois vale a pena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  <w:bookmarkStart w:id="0" w:name="_GoBack"/>
      <w:bookmarkEnd w:id="0"/>
    </w:p>
    <w:sectPr w:rsidR="00C92C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C0A"/>
    <w:rsid w:val="004C4C0A"/>
    <w:rsid w:val="00C9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9FD7C"/>
  <w15:chartTrackingRefBased/>
  <w15:docId w15:val="{CB7E8FB6-7648-4E53-AA4D-DEFAA5C6E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247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2022-04-19T18:26:00Z</dcterms:created>
  <dcterms:modified xsi:type="dcterms:W3CDTF">2022-04-19T18:28:00Z</dcterms:modified>
</cp:coreProperties>
</file>