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2E" w:rsidRPr="005A256C" w:rsidRDefault="005F4E2E" w:rsidP="005F4E2E">
      <w:pPr>
        <w:jc w:val="both"/>
        <w:rPr>
          <w:b/>
          <w:bCs/>
          <w:color w:val="000000"/>
          <w:sz w:val="26"/>
          <w:szCs w:val="26"/>
        </w:rPr>
      </w:pPr>
    </w:p>
    <w:p w:rsidR="005F4E2E" w:rsidRDefault="005F4E2E" w:rsidP="005F4E2E">
      <w:pPr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INDICAÇÃO N°. 108/2020</w:t>
      </w:r>
    </w:p>
    <w:p w:rsidR="005F4E2E" w:rsidRDefault="00E47DC0" w:rsidP="005F4E2E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AUTOR: </w:t>
      </w:r>
      <w:r w:rsidR="005F4E2E">
        <w:rPr>
          <w:b/>
          <w:bCs/>
          <w:color w:val="000000"/>
          <w:sz w:val="26"/>
          <w:szCs w:val="26"/>
        </w:rPr>
        <w:t>PLENÁRIO DA CÂMARA MUNICIPAL</w:t>
      </w:r>
    </w:p>
    <w:p w:rsidR="005F4E2E" w:rsidRDefault="00E47DC0" w:rsidP="00E47DC0">
      <w:pPr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</w:t>
      </w:r>
      <w:proofErr w:type="gramStart"/>
      <w:r w:rsidR="005F4E2E">
        <w:rPr>
          <w:b/>
          <w:bCs/>
          <w:color w:val="000000"/>
          <w:sz w:val="26"/>
          <w:szCs w:val="26"/>
        </w:rPr>
        <w:t>SÁVIO LUIS FARIAS</w:t>
      </w:r>
      <w:proofErr w:type="gramEnd"/>
      <w:r w:rsidR="005F4E2E">
        <w:rPr>
          <w:b/>
          <w:bCs/>
          <w:color w:val="000000"/>
          <w:sz w:val="26"/>
          <w:szCs w:val="26"/>
        </w:rPr>
        <w:t xml:space="preserve"> RODRIGUES</w:t>
      </w:r>
    </w:p>
    <w:p w:rsidR="005F4E2E" w:rsidRDefault="005F4E2E" w:rsidP="005F4E2E">
      <w:pPr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>      </w:t>
      </w:r>
    </w:p>
    <w:p w:rsidR="005F4E2E" w:rsidRDefault="005F4E2E" w:rsidP="005F4E2E">
      <w:pPr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Senhor Presidente</w:t>
      </w:r>
    </w:p>
    <w:p w:rsidR="005F4E2E" w:rsidRDefault="005F4E2E" w:rsidP="005F4E2E">
      <w:pPr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color w:val="000000"/>
          <w:sz w:val="26"/>
          <w:szCs w:val="26"/>
        </w:rPr>
        <w:t>o Soberano Plenário, solicito</w:t>
      </w:r>
      <w:proofErr w:type="gramEnd"/>
      <w:r>
        <w:rPr>
          <w:color w:val="000000"/>
          <w:sz w:val="26"/>
          <w:szCs w:val="26"/>
        </w:rPr>
        <w:t xml:space="preserve"> a V. Exa. Que seja encaminhado expediente ao Prefeito Municipal com cópia ao Secretário Municipal de Esportes no sentido de colocar no Campo de Futebol do P. A Safra uma iluminação de LED.</w:t>
      </w:r>
    </w:p>
    <w:p w:rsidR="005F4E2E" w:rsidRDefault="005F4E2E" w:rsidP="005F4E2E">
      <w:pPr>
        <w:rPr>
          <w:sz w:val="26"/>
          <w:szCs w:val="26"/>
        </w:rPr>
      </w:pP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J U S T I F I C A T I VA</w:t>
      </w:r>
    </w:p>
    <w:p w:rsidR="005F4E2E" w:rsidRDefault="005F4E2E" w:rsidP="005F4E2E">
      <w:pPr>
        <w:rPr>
          <w:sz w:val="26"/>
          <w:szCs w:val="26"/>
        </w:rPr>
      </w:pP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Este nosso pedido se justifica pelo</w:t>
      </w:r>
      <w:r w:rsidR="00E47DC0">
        <w:rPr>
          <w:color w:val="000000"/>
          <w:sz w:val="26"/>
          <w:szCs w:val="26"/>
        </w:rPr>
        <w:t xml:space="preserve"> fato de que</w:t>
      </w:r>
      <w:r>
        <w:rPr>
          <w:color w:val="000000"/>
          <w:sz w:val="26"/>
          <w:szCs w:val="26"/>
        </w:rPr>
        <w:t xml:space="preserve"> com a iluminação de LED deixaríamos aquela comunidade um pouco mais bela e muito mais atraente para prática de esportes pelos seus moradores, sem falar que com a iluminação de LED a Secretaria de Esportes poderá até mesmo marcar jogos do camp</w:t>
      </w:r>
      <w:r w:rsidR="00E47DC0">
        <w:rPr>
          <w:color w:val="000000"/>
          <w:sz w:val="26"/>
          <w:szCs w:val="26"/>
        </w:rPr>
        <w:t xml:space="preserve">eonato municipal </w:t>
      </w:r>
      <w:r>
        <w:rPr>
          <w:color w:val="000000"/>
          <w:sz w:val="26"/>
          <w:szCs w:val="26"/>
        </w:rPr>
        <w:t>caso tenha al</w:t>
      </w:r>
      <w:r w:rsidR="00E47DC0">
        <w:rPr>
          <w:color w:val="000000"/>
          <w:sz w:val="26"/>
          <w:szCs w:val="26"/>
        </w:rPr>
        <w:t>gum time da região participando. S</w:t>
      </w:r>
      <w:r>
        <w:rPr>
          <w:color w:val="000000"/>
          <w:sz w:val="26"/>
          <w:szCs w:val="26"/>
        </w:rPr>
        <w:t>abemos do comprometimento com o esporte por isso pedimos que seja atendido esse nosso pedido. Assim peço o apoio dos nobres Pares desta Casa de Leis para a aprovação desta nossa indicação.</w:t>
      </w: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sz w:val="26"/>
          <w:szCs w:val="26"/>
        </w:rPr>
        <w:br/>
      </w:r>
    </w:p>
    <w:p w:rsidR="005F4E2E" w:rsidRDefault="005F4E2E" w:rsidP="005F4E2E">
      <w:pPr>
        <w:ind w:left="708" w:firstLine="708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Sala das Sessões da Câmara Municipal</w:t>
      </w: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Palácio Adiel Antônio Ribeiro</w:t>
      </w: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Nova Xavantina-MT, 28 de setembro de 2020.</w:t>
      </w:r>
    </w:p>
    <w:p w:rsidR="005F4E2E" w:rsidRDefault="005F4E2E" w:rsidP="005F4E2E">
      <w:pPr>
        <w:spacing w:after="240"/>
        <w:rPr>
          <w:sz w:val="26"/>
          <w:szCs w:val="26"/>
        </w:rPr>
      </w:pPr>
    </w:p>
    <w:p w:rsidR="005F4E2E" w:rsidRDefault="005F4E2E" w:rsidP="005F4E2E">
      <w:pPr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Sávio Luís Farias Rodrigues</w:t>
      </w:r>
    </w:p>
    <w:p w:rsidR="005F4E2E" w:rsidRDefault="00E47DC0" w:rsidP="005F4E2E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        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Vereador </w:t>
      </w:r>
    </w:p>
    <w:p w:rsidR="005F4E2E" w:rsidRDefault="005F4E2E" w:rsidP="005F4E2E">
      <w:pPr>
        <w:jc w:val="both"/>
        <w:rPr>
          <w:b/>
          <w:bCs/>
          <w:color w:val="000000"/>
          <w:sz w:val="26"/>
          <w:szCs w:val="26"/>
        </w:rPr>
      </w:pP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Eduardo Ribeiro da</w:t>
      </w:r>
      <w:r>
        <w:rPr>
          <w:rStyle w:val="normaltextrun"/>
          <w:b/>
          <w:bCs/>
          <w:sz w:val="26"/>
          <w:szCs w:val="26"/>
        </w:rPr>
        <w:t> </w:t>
      </w:r>
      <w:r>
        <w:rPr>
          <w:rStyle w:val="normaltextrun"/>
          <w:sz w:val="26"/>
          <w:szCs w:val="26"/>
        </w:rPr>
        <w:t>Silva</w:t>
      </w:r>
      <w:r>
        <w:rPr>
          <w:rStyle w:val="normaltextrun"/>
          <w:b/>
          <w:bCs/>
          <w:sz w:val="26"/>
          <w:szCs w:val="26"/>
        </w:rPr>
        <w:t>    </w:t>
      </w:r>
      <w:r>
        <w:rPr>
          <w:rStyle w:val="normaltextrun"/>
          <w:sz w:val="26"/>
          <w:szCs w:val="26"/>
        </w:rPr>
        <w:t>Elias Bueno de Souza    Edilson Francisco Caetano   </w:t>
      </w:r>
      <w:r>
        <w:rPr>
          <w:rStyle w:val="eop"/>
          <w:sz w:val="26"/>
          <w:szCs w:val="26"/>
        </w:rPr>
        <w:t> </w:t>
      </w: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Fernando N. de Sousa    Luismar Bernardes da Silva    João Machado Neto       </w:t>
      </w:r>
      <w:r>
        <w:rPr>
          <w:rStyle w:val="eop"/>
          <w:sz w:val="26"/>
          <w:szCs w:val="26"/>
        </w:rPr>
        <w:t> </w:t>
      </w: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sz w:val="26"/>
          <w:szCs w:val="26"/>
        </w:rPr>
        <w:t>Pedro Luís Breitenbach     Rosemeire Aparecida Pazeto   </w:t>
      </w:r>
      <w:r>
        <w:rPr>
          <w:rStyle w:val="normaltextrun"/>
          <w:color w:val="000000"/>
          <w:sz w:val="26"/>
          <w:szCs w:val="26"/>
        </w:rPr>
        <w:t>Paulo Cesar Trindade</w:t>
      </w:r>
      <w:r>
        <w:rPr>
          <w:rStyle w:val="eop"/>
          <w:color w:val="000000"/>
          <w:sz w:val="26"/>
          <w:szCs w:val="26"/>
        </w:rPr>
        <w:t> </w:t>
      </w: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6"/>
          <w:szCs w:val="26"/>
        </w:rPr>
      </w:pPr>
    </w:p>
    <w:p w:rsidR="005F4E2E" w:rsidRDefault="005F4E2E" w:rsidP="005F4E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eop"/>
          <w:color w:val="000000"/>
          <w:sz w:val="26"/>
          <w:szCs w:val="26"/>
        </w:rPr>
        <w:t>Valteri Araújo da Silva</w:t>
      </w:r>
    </w:p>
    <w:p w:rsidR="005F4E2E" w:rsidRPr="005A256C" w:rsidRDefault="005F4E2E" w:rsidP="005F4E2E">
      <w:pPr>
        <w:jc w:val="both"/>
        <w:rPr>
          <w:sz w:val="26"/>
          <w:szCs w:val="26"/>
        </w:rPr>
      </w:pPr>
    </w:p>
    <w:p w:rsidR="005F4E2E" w:rsidRDefault="005F4E2E" w:rsidP="005F4E2E">
      <w:pPr>
        <w:jc w:val="both"/>
        <w:rPr>
          <w:b/>
          <w:sz w:val="26"/>
          <w:szCs w:val="26"/>
        </w:rPr>
      </w:pPr>
    </w:p>
    <w:p w:rsidR="005F4E2E" w:rsidRDefault="005F4E2E" w:rsidP="005F4E2E">
      <w:pPr>
        <w:jc w:val="both"/>
        <w:rPr>
          <w:b/>
          <w:sz w:val="26"/>
          <w:szCs w:val="26"/>
        </w:rPr>
      </w:pPr>
    </w:p>
    <w:p w:rsidR="005F4E2E" w:rsidRDefault="005F4E2E" w:rsidP="005F4E2E">
      <w:pPr>
        <w:jc w:val="both"/>
        <w:rPr>
          <w:b/>
          <w:sz w:val="26"/>
          <w:szCs w:val="26"/>
        </w:rPr>
      </w:pPr>
    </w:p>
    <w:p w:rsidR="005F4E2E" w:rsidRDefault="005F4E2E" w:rsidP="005F4E2E">
      <w:pPr>
        <w:jc w:val="both"/>
        <w:rPr>
          <w:b/>
          <w:sz w:val="26"/>
          <w:szCs w:val="26"/>
        </w:rPr>
      </w:pPr>
    </w:p>
    <w:p w:rsidR="005F4E2E" w:rsidRDefault="005F4E2E" w:rsidP="005F4E2E">
      <w:pPr>
        <w:jc w:val="both"/>
        <w:rPr>
          <w:b/>
          <w:sz w:val="26"/>
          <w:szCs w:val="26"/>
        </w:rPr>
      </w:pPr>
    </w:p>
    <w:p w:rsidR="005F4E2E" w:rsidRDefault="005F4E2E" w:rsidP="005F4E2E">
      <w:pPr>
        <w:jc w:val="both"/>
        <w:rPr>
          <w:b/>
          <w:sz w:val="26"/>
          <w:szCs w:val="26"/>
        </w:rPr>
      </w:pPr>
    </w:p>
    <w:p w:rsidR="00C83F11" w:rsidRDefault="00C83F11"/>
    <w:sectPr w:rsidR="00C8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2E"/>
    <w:rsid w:val="005F4E2E"/>
    <w:rsid w:val="00C83F11"/>
    <w:rsid w:val="00E4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F4E2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5F4E2E"/>
  </w:style>
  <w:style w:type="character" w:customStyle="1" w:styleId="eop">
    <w:name w:val="eop"/>
    <w:basedOn w:val="Fontepargpadro"/>
    <w:rsid w:val="005F4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F4E2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5F4E2E"/>
  </w:style>
  <w:style w:type="character" w:customStyle="1" w:styleId="eop">
    <w:name w:val="eop"/>
    <w:basedOn w:val="Fontepargpadro"/>
    <w:rsid w:val="005F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2020-09-28T20:14:00Z</dcterms:created>
  <dcterms:modified xsi:type="dcterms:W3CDTF">2020-09-28T20:29:00Z</dcterms:modified>
</cp:coreProperties>
</file>